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DB" w:rsidRPr="00B8434C" w:rsidRDefault="007D17DB" w:rsidP="007D17DB">
      <w:pPr>
        <w:jc w:val="right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-535940</wp:posOffset>
            </wp:positionV>
            <wp:extent cx="3228975" cy="790575"/>
            <wp:effectExtent l="0" t="0" r="9525" b="9525"/>
            <wp:wrapSquare wrapText="bothSides"/>
            <wp:docPr id="1" name="Imagem 1" descr="Logo_ME+A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E+AEn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34C">
        <w:rPr>
          <w:rFonts w:ascii="Calibri" w:hAnsi="Calibri"/>
          <w:b/>
          <w:sz w:val="28"/>
          <w:szCs w:val="22"/>
        </w:rPr>
        <w:t xml:space="preserve">PLANIFICAÇÃO ANUAL DA DISCIPLINA DE </w:t>
      </w:r>
      <w:proofErr w:type="gramStart"/>
      <w:r>
        <w:rPr>
          <w:rFonts w:ascii="Calibri" w:hAnsi="Calibri"/>
          <w:b/>
          <w:sz w:val="28"/>
          <w:szCs w:val="22"/>
        </w:rPr>
        <w:t>PORTUGUÊS(</w:t>
      </w:r>
      <w:proofErr w:type="gramEnd"/>
      <w:r>
        <w:rPr>
          <w:rFonts w:ascii="Calibri" w:hAnsi="Calibri"/>
          <w:b/>
          <w:sz w:val="28"/>
          <w:szCs w:val="22"/>
        </w:rPr>
        <w:t xml:space="preserve"> ODF)</w:t>
      </w:r>
    </w:p>
    <w:p w:rsidR="007D17DB" w:rsidRPr="00B8434C" w:rsidRDefault="007D17DB" w:rsidP="007D17DB">
      <w:pPr>
        <w:jc w:val="right"/>
        <w:rPr>
          <w:rFonts w:ascii="Calibri" w:hAnsi="Calibri"/>
          <w:sz w:val="32"/>
        </w:rPr>
      </w:pPr>
      <w:r>
        <w:rPr>
          <w:rFonts w:ascii="Calibri" w:hAnsi="Calibri"/>
          <w:b/>
          <w:sz w:val="28"/>
          <w:szCs w:val="22"/>
        </w:rPr>
        <w:t>6</w:t>
      </w:r>
      <w:r w:rsidRPr="00B8434C">
        <w:rPr>
          <w:rFonts w:ascii="Calibri" w:hAnsi="Calibri"/>
          <w:b/>
          <w:sz w:val="28"/>
          <w:szCs w:val="22"/>
        </w:rPr>
        <w:t>º ANO DE ESCOLARIDADE – 2016/2017</w:t>
      </w:r>
    </w:p>
    <w:p w:rsidR="007D17DB" w:rsidRPr="00ED2105" w:rsidRDefault="007D17DB" w:rsidP="007D17DB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8144"/>
        <w:gridCol w:w="2102"/>
        <w:gridCol w:w="1951"/>
      </w:tblGrid>
      <w:tr w:rsidR="007D17DB" w:rsidRPr="00ED2105" w:rsidTr="00C11705"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7DB" w:rsidRPr="00ED2105" w:rsidRDefault="007D17DB" w:rsidP="00595F51">
            <w:pPr>
              <w:rPr>
                <w:rFonts w:ascii="Calibri" w:hAnsi="Calibri"/>
              </w:rPr>
            </w:pPr>
          </w:p>
        </w:tc>
        <w:tc>
          <w:tcPr>
            <w:tcW w:w="8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7DB" w:rsidRPr="00ED2105" w:rsidRDefault="007D17DB" w:rsidP="00595F51">
            <w:pPr>
              <w:rPr>
                <w:rFonts w:ascii="Calibri" w:hAnsi="Calibri"/>
              </w:rPr>
            </w:pPr>
          </w:p>
        </w:tc>
        <w:tc>
          <w:tcPr>
            <w:tcW w:w="4053" w:type="dxa"/>
            <w:gridSpan w:val="2"/>
            <w:tcBorders>
              <w:left w:val="single" w:sz="4" w:space="0" w:color="auto"/>
            </w:tcBorders>
          </w:tcPr>
          <w:p w:rsidR="007D17DB" w:rsidRPr="00ED2105" w:rsidRDefault="007D17DB" w:rsidP="00595F51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7D17DB" w:rsidRPr="00ED2105" w:rsidTr="00C11705"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7D17DB" w:rsidRPr="00ED2105" w:rsidRDefault="007D17DB" w:rsidP="00595F51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144" w:type="dxa"/>
            <w:tcBorders>
              <w:top w:val="single" w:sz="4" w:space="0" w:color="auto"/>
              <w:bottom w:val="single" w:sz="4" w:space="0" w:color="auto"/>
            </w:tcBorders>
          </w:tcPr>
          <w:p w:rsidR="007D17DB" w:rsidRPr="00ED2105" w:rsidRDefault="007D17DB" w:rsidP="00595F51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02" w:type="dxa"/>
          </w:tcPr>
          <w:p w:rsidR="007D17DB" w:rsidRPr="00ED2105" w:rsidRDefault="007D17DB" w:rsidP="00595F51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proofErr w:type="spellStart"/>
            <w:r w:rsidRPr="00ED2105">
              <w:rPr>
                <w:rFonts w:ascii="Calibri" w:hAnsi="Calibri"/>
                <w:b/>
              </w:rPr>
              <w:t>Lecionação</w:t>
            </w:r>
            <w:proofErr w:type="spellEnd"/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1951" w:type="dxa"/>
          </w:tcPr>
          <w:p w:rsidR="007D17DB" w:rsidRPr="00ED2105" w:rsidRDefault="007D17DB" w:rsidP="00595F51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7D17DB" w:rsidRPr="00ED2105" w:rsidTr="00C11705">
        <w:tc>
          <w:tcPr>
            <w:tcW w:w="2023" w:type="dxa"/>
            <w:tcBorders>
              <w:bottom w:val="single" w:sz="4" w:space="0" w:color="auto"/>
            </w:tcBorders>
          </w:tcPr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  <w:r w:rsidRPr="00ED2105">
              <w:rPr>
                <w:rFonts w:ascii="Calibri" w:hAnsi="Calibri"/>
              </w:rPr>
              <w:t>1º Período</w:t>
            </w: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7D17DB">
            <w:pPr>
              <w:rPr>
                <w:rFonts w:ascii="Calibri" w:hAnsi="Calibri"/>
              </w:rPr>
            </w:pPr>
          </w:p>
          <w:p w:rsidR="007D17DB" w:rsidRDefault="007D17DB" w:rsidP="007D17DB">
            <w:pPr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7D17DB" w:rsidRDefault="007D17DB" w:rsidP="007D17DB">
            <w:pPr>
              <w:rPr>
                <w:bCs/>
              </w:rPr>
            </w:pPr>
            <w:r w:rsidRPr="007D17DB">
              <w:rPr>
                <w:bCs/>
              </w:rPr>
              <w:t xml:space="preserve">2.º </w:t>
            </w:r>
            <w:proofErr w:type="gramStart"/>
            <w:r w:rsidRPr="007D17DB">
              <w:rPr>
                <w:bCs/>
              </w:rPr>
              <w:t>período</w:t>
            </w:r>
            <w:proofErr w:type="gramEnd"/>
          </w:p>
          <w:p w:rsidR="007D17DB" w:rsidRPr="00E031EE" w:rsidRDefault="007D17DB" w:rsidP="007D17DB">
            <w:pPr>
              <w:jc w:val="center"/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Default="007D17DB" w:rsidP="00C279B4">
            <w:pPr>
              <w:rPr>
                <w:rFonts w:ascii="Calibri" w:hAnsi="Calibri"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</w:rPr>
            </w:pP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3º Período</w:t>
            </w:r>
          </w:p>
          <w:p w:rsidR="007D17DB" w:rsidRPr="00ED2105" w:rsidRDefault="007D17DB" w:rsidP="00595F5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144" w:type="dxa"/>
            <w:tcBorders>
              <w:bottom w:val="single" w:sz="4" w:space="0" w:color="auto"/>
            </w:tcBorders>
          </w:tcPr>
          <w:p w:rsidR="007D17DB" w:rsidRDefault="007D17DB" w:rsidP="007D17DB">
            <w:pPr>
              <w:pStyle w:val="PargrafodaLista1"/>
              <w:spacing w:after="0" w:line="240" w:lineRule="auto"/>
              <w:ind w:left="1046"/>
              <w:rPr>
                <w:b/>
                <w:sz w:val="24"/>
                <w:szCs w:val="24"/>
              </w:rPr>
            </w:pPr>
            <w:r w:rsidRPr="00C3598C">
              <w:rPr>
                <w:b/>
                <w:sz w:val="24"/>
                <w:szCs w:val="24"/>
              </w:rPr>
              <w:lastRenderedPageBreak/>
              <w:t xml:space="preserve">ORALIDADE: </w:t>
            </w:r>
          </w:p>
          <w:p w:rsidR="007D17DB" w:rsidRPr="00C3598C" w:rsidRDefault="007D17DB" w:rsidP="007D17DB">
            <w:pPr>
              <w:pStyle w:val="PargrafodaLista1"/>
              <w:spacing w:after="0" w:line="240" w:lineRule="auto"/>
              <w:ind w:left="0"/>
              <w:rPr>
                <w:sz w:val="16"/>
                <w:szCs w:val="16"/>
              </w:rPr>
            </w:pPr>
          </w:p>
          <w:p w:rsidR="007D17DB" w:rsidRPr="009107DE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b/>
                <w:bCs/>
                <w:sz w:val="24"/>
                <w:szCs w:val="24"/>
              </w:rPr>
              <w:t>COMPREENSÃO</w:t>
            </w:r>
            <w:r w:rsidRPr="00E031EE">
              <w:rPr>
                <w:sz w:val="24"/>
                <w:szCs w:val="24"/>
              </w:rPr>
              <w:t xml:space="preserve"> </w:t>
            </w:r>
          </w:p>
          <w:p w:rsidR="007D17DB" w:rsidRPr="009107DE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Texto narrativo; 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 informativo</w:t>
            </w:r>
            <w:r w:rsidRPr="00FD604A">
              <w:rPr>
                <w:sz w:val="24"/>
                <w:szCs w:val="24"/>
              </w:rPr>
              <w:t>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 de imprensa:</w:t>
            </w:r>
          </w:p>
          <w:p w:rsidR="007D17DB" w:rsidRPr="00A27AFD" w:rsidRDefault="007D17DB" w:rsidP="007D17DB">
            <w:pPr>
              <w:pStyle w:val="PargrafodaLista1"/>
              <w:spacing w:after="0" w:line="240" w:lineRule="auto"/>
              <w:ind w:left="1046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-Notícia, publicidade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Texto </w:t>
            </w:r>
            <w:proofErr w:type="spellStart"/>
            <w:r>
              <w:rPr>
                <w:sz w:val="24"/>
                <w:szCs w:val="24"/>
              </w:rPr>
              <w:t>instrucional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 expositivo-explicativo;</w:t>
            </w:r>
          </w:p>
          <w:p w:rsidR="007D17DB" w:rsidRPr="00CB7E8F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Esquema;</w:t>
            </w:r>
          </w:p>
          <w:p w:rsidR="007D17DB" w:rsidRPr="00291F22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730222">
              <w:rPr>
                <w:sz w:val="24"/>
                <w:szCs w:val="24"/>
              </w:rPr>
              <w:t xml:space="preserve">Texto </w:t>
            </w:r>
            <w:r>
              <w:rPr>
                <w:sz w:val="24"/>
                <w:szCs w:val="24"/>
              </w:rPr>
              <w:t>argumentativo;</w:t>
            </w:r>
          </w:p>
          <w:p w:rsidR="007D17DB" w:rsidRPr="00730222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730222">
              <w:rPr>
                <w:sz w:val="24"/>
                <w:szCs w:val="24"/>
              </w:rPr>
              <w:t>Características do discurso oral;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 verbal;</w:t>
            </w:r>
          </w:p>
          <w:p w:rsidR="007D17DB" w:rsidRPr="00A83941" w:rsidRDefault="007D17DB" w:rsidP="007D17DB">
            <w:pPr>
              <w:ind w:left="426" w:hanging="426"/>
            </w:pPr>
          </w:p>
          <w:p w:rsidR="007D17DB" w:rsidRPr="007D17DB" w:rsidRDefault="007D17DB" w:rsidP="007D17DB">
            <w:pPr>
              <w:pStyle w:val="PargrafodaLista1"/>
              <w:spacing w:after="0" w:line="240" w:lineRule="auto"/>
              <w:ind w:left="1046"/>
              <w:rPr>
                <w:sz w:val="24"/>
                <w:szCs w:val="24"/>
              </w:rPr>
            </w:pPr>
            <w:r w:rsidRPr="007D17DB">
              <w:rPr>
                <w:b/>
                <w:bCs/>
                <w:sz w:val="24"/>
                <w:szCs w:val="24"/>
              </w:rPr>
              <w:t>EXPRESSÃO</w:t>
            </w:r>
            <w:r w:rsidRPr="007D17DB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ESCRITA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Reconto / paráfrase;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Texto </w:t>
            </w:r>
            <w:proofErr w:type="spellStart"/>
            <w:r>
              <w:rPr>
                <w:sz w:val="24"/>
                <w:szCs w:val="24"/>
              </w:rPr>
              <w:t>instrucional</w:t>
            </w:r>
            <w:proofErr w:type="spellEnd"/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 de opinião;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 dramatizada.</w:t>
            </w:r>
          </w:p>
          <w:p w:rsidR="007D17DB" w:rsidRPr="00E031EE" w:rsidRDefault="007D17DB" w:rsidP="007D17DB">
            <w:pPr>
              <w:ind w:left="426" w:hanging="426"/>
            </w:pPr>
          </w:p>
          <w:p w:rsidR="007D17DB" w:rsidRPr="00575295" w:rsidRDefault="007D17DB" w:rsidP="00575295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EC6FD4">
              <w:rPr>
                <w:b/>
                <w:sz w:val="24"/>
                <w:szCs w:val="24"/>
              </w:rPr>
              <w:t>LEITURA E ESCRITA</w:t>
            </w:r>
            <w:r w:rsidRPr="00575295">
              <w:rPr>
                <w:sz w:val="24"/>
                <w:szCs w:val="24"/>
              </w:rPr>
              <w:t xml:space="preserve">                                                    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7105B">
              <w:rPr>
                <w:sz w:val="24"/>
                <w:szCs w:val="24"/>
              </w:rPr>
              <w:t>Narrativa</w:t>
            </w:r>
            <w:r w:rsidRPr="00E031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elementos da narrativa, discurso </w:t>
            </w:r>
            <w:proofErr w:type="gramStart"/>
            <w:r>
              <w:rPr>
                <w:sz w:val="24"/>
                <w:szCs w:val="24"/>
              </w:rPr>
              <w:t>da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gramStart"/>
            <w:r>
              <w:rPr>
                <w:sz w:val="24"/>
                <w:szCs w:val="24"/>
              </w:rPr>
              <w:t>narrativa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b/>
                <w:i/>
                <w:sz w:val="24"/>
                <w:szCs w:val="24"/>
              </w:rPr>
              <w:t xml:space="preserve">  </w:t>
            </w:r>
          </w:p>
          <w:p w:rsidR="007D17DB" w:rsidRPr="000D48CC" w:rsidRDefault="007D17DB" w:rsidP="007D17DB">
            <w:pPr>
              <w:pStyle w:val="PargrafodaLista1"/>
              <w:spacing w:after="0" w:line="240" w:lineRule="auto"/>
              <w:ind w:left="360"/>
              <w:rPr>
                <w:sz w:val="24"/>
                <w:szCs w:val="24"/>
              </w:rPr>
            </w:pPr>
            <w:r w:rsidRPr="00D74A28">
              <w:rPr>
                <w:sz w:val="24"/>
                <w:szCs w:val="24"/>
              </w:rPr>
              <w:t xml:space="preserve">  </w:t>
            </w:r>
            <w:r w:rsidRPr="00D74A28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-</w:t>
            </w:r>
            <w:r w:rsidRPr="00D74A2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D74A28">
              <w:rPr>
                <w:b/>
                <w:sz w:val="24"/>
                <w:szCs w:val="24"/>
              </w:rPr>
              <w:t>O   grilo</w:t>
            </w:r>
            <w:proofErr w:type="gramEnd"/>
            <w:r w:rsidRPr="00D74A2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4A28">
              <w:rPr>
                <w:b/>
                <w:sz w:val="24"/>
                <w:szCs w:val="24"/>
              </w:rPr>
              <w:t>Grilarim</w:t>
            </w:r>
            <w:proofErr w:type="spellEnd"/>
            <w:r w:rsidRPr="00D74A28">
              <w:rPr>
                <w:b/>
                <w:sz w:val="24"/>
                <w:szCs w:val="24"/>
              </w:rPr>
              <w:t xml:space="preserve"> cantarola no jardim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 w:rsidRPr="000D48CC">
              <w:rPr>
                <w:sz w:val="24"/>
                <w:szCs w:val="24"/>
              </w:rPr>
              <w:t xml:space="preserve">António </w:t>
            </w:r>
          </w:p>
          <w:p w:rsidR="007D17DB" w:rsidRPr="000D48CC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  <w:r w:rsidRPr="000D48CC">
              <w:rPr>
                <w:sz w:val="24"/>
                <w:szCs w:val="24"/>
              </w:rPr>
              <w:t xml:space="preserve">              Torrado;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proofErr w:type="gramStart"/>
            <w:r>
              <w:rPr>
                <w:b/>
                <w:sz w:val="24"/>
                <w:szCs w:val="24"/>
              </w:rPr>
              <w:t>-  O</w:t>
            </w:r>
            <w:proofErr w:type="gramEnd"/>
            <w:r>
              <w:rPr>
                <w:b/>
                <w:sz w:val="24"/>
                <w:szCs w:val="24"/>
              </w:rPr>
              <w:t xml:space="preserve"> espectáculo preferido da rainha, </w:t>
            </w:r>
            <w:r w:rsidRPr="00AE3943">
              <w:rPr>
                <w:sz w:val="24"/>
                <w:szCs w:val="24"/>
              </w:rPr>
              <w:t xml:space="preserve">Ana Maria </w:t>
            </w:r>
            <w:r>
              <w:rPr>
                <w:sz w:val="24"/>
                <w:szCs w:val="24"/>
              </w:rPr>
              <w:t xml:space="preserve">      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AE3943">
              <w:rPr>
                <w:sz w:val="24"/>
                <w:szCs w:val="24"/>
              </w:rPr>
              <w:t>Magalhães e Isabel Alçada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Texto poético (com estrutura narrativa);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proofErr w:type="gramStart"/>
            <w:r w:rsidRPr="000D48CC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A</w:t>
            </w:r>
            <w:proofErr w:type="gramEnd"/>
            <w:r>
              <w:rPr>
                <w:b/>
                <w:sz w:val="24"/>
                <w:szCs w:val="24"/>
              </w:rPr>
              <w:t xml:space="preserve"> raposa e o bode, </w:t>
            </w:r>
            <w:r>
              <w:rPr>
                <w:sz w:val="24"/>
                <w:szCs w:val="24"/>
              </w:rPr>
              <w:t>La Fontaine (fábula);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0D48CC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D48CC">
              <w:rPr>
                <w:b/>
                <w:sz w:val="24"/>
                <w:szCs w:val="24"/>
              </w:rPr>
              <w:t xml:space="preserve">O ganso de </w:t>
            </w:r>
            <w:proofErr w:type="gramStart"/>
            <w:r w:rsidRPr="000D48CC">
              <w:rPr>
                <w:b/>
                <w:sz w:val="24"/>
                <w:szCs w:val="24"/>
              </w:rPr>
              <w:t>ouro</w:t>
            </w:r>
            <w:r>
              <w:rPr>
                <w:sz w:val="24"/>
                <w:szCs w:val="24"/>
              </w:rPr>
              <w:t>,  Irmãos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Grimm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CB6497">
              <w:rPr>
                <w:b/>
                <w:sz w:val="24"/>
                <w:szCs w:val="24"/>
              </w:rPr>
              <w:t>-</w:t>
            </w:r>
            <w:proofErr w:type="spellStart"/>
            <w:r w:rsidRPr="008372B8">
              <w:rPr>
                <w:b/>
                <w:i/>
                <w:sz w:val="24"/>
                <w:szCs w:val="24"/>
              </w:rPr>
              <w:t>Jorinda</w:t>
            </w:r>
            <w:proofErr w:type="spellEnd"/>
            <w:r w:rsidRPr="008372B8">
              <w:rPr>
                <w:b/>
                <w:i/>
                <w:sz w:val="24"/>
                <w:szCs w:val="24"/>
              </w:rPr>
              <w:t xml:space="preserve"> e </w:t>
            </w:r>
            <w:proofErr w:type="spellStart"/>
            <w:r w:rsidRPr="008372B8">
              <w:rPr>
                <w:b/>
                <w:i/>
                <w:sz w:val="24"/>
                <w:szCs w:val="24"/>
              </w:rPr>
              <w:t>Joringuel</w:t>
            </w:r>
            <w:proofErr w:type="spellEnd"/>
            <w:r w:rsidRPr="008372B8">
              <w:rPr>
                <w:b/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Irmãos </w:t>
            </w:r>
            <w:proofErr w:type="spellStart"/>
            <w:r>
              <w:rPr>
                <w:sz w:val="24"/>
                <w:szCs w:val="24"/>
              </w:rPr>
              <w:t>Grimm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- </w:t>
            </w:r>
            <w:r w:rsidRPr="008372B8">
              <w:rPr>
                <w:b/>
                <w:i/>
                <w:sz w:val="24"/>
                <w:szCs w:val="24"/>
              </w:rPr>
              <w:t xml:space="preserve">Os Músicos de </w:t>
            </w:r>
            <w:proofErr w:type="spellStart"/>
            <w:r w:rsidRPr="008372B8">
              <w:rPr>
                <w:b/>
                <w:i/>
                <w:sz w:val="24"/>
                <w:szCs w:val="24"/>
              </w:rPr>
              <w:t>Brémen</w:t>
            </w:r>
            <w:proofErr w:type="spellEnd"/>
            <w:r>
              <w:rPr>
                <w:b/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Irmãos </w:t>
            </w:r>
            <w:proofErr w:type="spellStart"/>
            <w:r>
              <w:rPr>
                <w:sz w:val="24"/>
                <w:szCs w:val="24"/>
              </w:rPr>
              <w:t>Grimm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0D48CC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D48CC">
              <w:rPr>
                <w:b/>
                <w:sz w:val="24"/>
                <w:szCs w:val="24"/>
              </w:rPr>
              <w:t>Alice no País das Maravilhas</w:t>
            </w:r>
            <w:r>
              <w:rPr>
                <w:sz w:val="24"/>
                <w:szCs w:val="24"/>
              </w:rPr>
              <w:t>, Lewis Carroll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 Robinson constrói para si uma habitação</w:t>
            </w:r>
            <w:r w:rsidRPr="000D48CC">
              <w:rPr>
                <w:sz w:val="24"/>
                <w:szCs w:val="24"/>
              </w:rPr>
              <w:t xml:space="preserve">, Daniel </w:t>
            </w:r>
            <w:r>
              <w:rPr>
                <w:sz w:val="24"/>
                <w:szCs w:val="24"/>
              </w:rPr>
              <w:t xml:space="preserve">   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proofErr w:type="spellStart"/>
            <w:r w:rsidRPr="000D48CC">
              <w:rPr>
                <w:sz w:val="24"/>
                <w:szCs w:val="24"/>
              </w:rPr>
              <w:t>Defoe</w:t>
            </w:r>
            <w:proofErr w:type="spellEnd"/>
          </w:p>
          <w:p w:rsidR="007D17DB" w:rsidRPr="007D17DB" w:rsidRDefault="007D17DB" w:rsidP="007D17DB">
            <w:pPr>
              <w:pStyle w:val="PargrafodaLista1"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 </w:t>
            </w:r>
            <w:r w:rsidRPr="00B55EE5">
              <w:rPr>
                <w:b/>
                <w:sz w:val="24"/>
                <w:szCs w:val="24"/>
              </w:rPr>
              <w:t xml:space="preserve">Uma visita ao </w:t>
            </w:r>
            <w:r>
              <w:rPr>
                <w:b/>
                <w:sz w:val="24"/>
                <w:szCs w:val="24"/>
              </w:rPr>
              <w:t>J</w:t>
            </w:r>
            <w:r w:rsidRPr="00B55EE5">
              <w:rPr>
                <w:b/>
                <w:sz w:val="24"/>
                <w:szCs w:val="24"/>
              </w:rPr>
              <w:t>ardim zoológico</w:t>
            </w:r>
            <w:r>
              <w:rPr>
                <w:sz w:val="24"/>
                <w:szCs w:val="24"/>
              </w:rPr>
              <w:t xml:space="preserve">, Jim </w:t>
            </w:r>
            <w:proofErr w:type="spellStart"/>
            <w:r>
              <w:rPr>
                <w:sz w:val="24"/>
                <w:szCs w:val="24"/>
              </w:rPr>
              <w:t>Sukach</w:t>
            </w:r>
            <w:proofErr w:type="spellEnd"/>
          </w:p>
          <w:p w:rsidR="007D17DB" w:rsidRDefault="007D17DB" w:rsidP="007D17DB">
            <w:pPr>
              <w:pStyle w:val="PargrafodaLista1"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Ou outras narrativas a </w:t>
            </w:r>
            <w:proofErr w:type="spellStart"/>
            <w:r>
              <w:rPr>
                <w:sz w:val="24"/>
                <w:szCs w:val="24"/>
              </w:rPr>
              <w:t>selecionar</w:t>
            </w:r>
            <w:proofErr w:type="spellEnd"/>
            <w:r>
              <w:rPr>
                <w:sz w:val="24"/>
                <w:szCs w:val="24"/>
              </w:rPr>
              <w:t xml:space="preserve"> de acordo com 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gramEnd"/>
            <w:r>
              <w:rPr>
                <w:sz w:val="24"/>
                <w:szCs w:val="24"/>
              </w:rPr>
              <w:t xml:space="preserve"> características das turmas.</w:t>
            </w:r>
            <w:r>
              <w:rPr>
                <w:sz w:val="24"/>
                <w:szCs w:val="24"/>
              </w:rPr>
              <w:t>)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Resumo;</w:t>
            </w:r>
          </w:p>
          <w:p w:rsidR="007D17DB" w:rsidRPr="00565236" w:rsidRDefault="007D17DB" w:rsidP="007D17DB">
            <w:pPr>
              <w:pStyle w:val="PargrafodaLista1"/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Texto expositivo e </w:t>
            </w:r>
            <w:proofErr w:type="spellStart"/>
            <w:r>
              <w:rPr>
                <w:sz w:val="24"/>
                <w:szCs w:val="24"/>
              </w:rPr>
              <w:t>instrucional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  <w:p w:rsidR="007D17DB" w:rsidRDefault="007D17DB" w:rsidP="007D17DB">
            <w:pPr>
              <w:pStyle w:val="PargrafodaLista1"/>
              <w:tabs>
                <w:tab w:val="left" w:pos="421"/>
              </w:tabs>
              <w:spacing w:after="0" w:line="240" w:lineRule="auto"/>
              <w:ind w:left="0"/>
              <w:rPr>
                <w:sz w:val="24"/>
                <w:szCs w:val="24"/>
                <w:highlight w:val="cyan"/>
              </w:rPr>
            </w:pPr>
          </w:p>
          <w:p w:rsidR="007D17DB" w:rsidRPr="00CB66D2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</w:t>
            </w:r>
            <w:r w:rsidRPr="00CB66D2">
              <w:rPr>
                <w:b/>
                <w:bCs/>
                <w:sz w:val="24"/>
                <w:szCs w:val="24"/>
              </w:rPr>
              <w:t>ESCRITA</w:t>
            </w:r>
            <w:r w:rsidRPr="00CB66D2">
              <w:rPr>
                <w:sz w:val="24"/>
                <w:szCs w:val="24"/>
              </w:rPr>
              <w:t xml:space="preserve">: </w:t>
            </w:r>
          </w:p>
          <w:p w:rsidR="007D17DB" w:rsidRPr="00CB66D2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B66D2">
              <w:rPr>
                <w:sz w:val="24"/>
                <w:szCs w:val="24"/>
              </w:rPr>
              <w:t>Produção de enunciados com diferentes graus de complexidade, explorando diferentes registos, diversificando o vocabulário, respeitando as regras de pontuação, mobilizando saberes decorrentes da sua experiência enquanto leitor: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 </w:t>
            </w:r>
            <w:proofErr w:type="gramStart"/>
            <w:r>
              <w:rPr>
                <w:sz w:val="24"/>
                <w:szCs w:val="24"/>
              </w:rPr>
              <w:t>comentário</w:t>
            </w:r>
            <w:proofErr w:type="gramEnd"/>
            <w:r>
              <w:rPr>
                <w:sz w:val="24"/>
                <w:szCs w:val="24"/>
              </w:rPr>
              <w:t xml:space="preserve"> crítico</w:t>
            </w:r>
          </w:p>
          <w:p w:rsidR="007D17DB" w:rsidRPr="00E031EE" w:rsidRDefault="007D17DB" w:rsidP="007D17DB">
            <w:pPr>
              <w:pStyle w:val="PargrafodaLista1"/>
              <w:spacing w:after="0" w:line="240" w:lineRule="auto"/>
              <w:ind w:left="426"/>
              <w:rPr>
                <w:sz w:val="24"/>
                <w:szCs w:val="24"/>
              </w:rPr>
            </w:pPr>
          </w:p>
          <w:p w:rsidR="007D17DB" w:rsidRPr="00E031EE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sz w:val="24"/>
                <w:szCs w:val="24"/>
              </w:rPr>
              <w:t>Utilização de técnicas de reformulação textual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b/>
                <w:bCs/>
                <w:sz w:val="24"/>
                <w:szCs w:val="24"/>
              </w:rPr>
              <w:t>LEITURA</w:t>
            </w:r>
            <w:r>
              <w:rPr>
                <w:b/>
                <w:bCs/>
                <w:sz w:val="24"/>
                <w:szCs w:val="24"/>
              </w:rPr>
              <w:t xml:space="preserve"> e EDUCAÇÃO LITERÁRIA:</w:t>
            </w:r>
            <w:r>
              <w:rPr>
                <w:sz w:val="24"/>
                <w:szCs w:val="24"/>
              </w:rPr>
              <w:t xml:space="preserve"> </w:t>
            </w:r>
          </w:p>
          <w:p w:rsidR="007D17DB" w:rsidRDefault="007D17DB" w:rsidP="007D17DB">
            <w:pPr>
              <w:pStyle w:val="PargrafodaLista2"/>
              <w:numPr>
                <w:ilvl w:val="0"/>
                <w:numId w:val="3"/>
              </w:numPr>
              <w:spacing w:after="0" w:line="240" w:lineRule="auto"/>
              <w:ind w:hanging="7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Narrativa: elementos da narrativa, discurso da narrativa.</w:t>
            </w:r>
          </w:p>
          <w:p w:rsidR="007D17DB" w:rsidRPr="00A27AFD" w:rsidRDefault="007D17DB" w:rsidP="007D17DB">
            <w:pPr>
              <w:pStyle w:val="PargrafodaLista2"/>
              <w:spacing w:after="0" w:line="240" w:lineRule="auto"/>
              <w:ind w:left="360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- Textos tradicionais da tradição popular - </w:t>
            </w:r>
            <w:r w:rsidRPr="008372B8">
              <w:rPr>
                <w:sz w:val="24"/>
                <w:szCs w:val="24"/>
              </w:rPr>
              <w:t>Conto</w:t>
            </w:r>
            <w:r>
              <w:rPr>
                <w:sz w:val="24"/>
                <w:szCs w:val="24"/>
              </w:rPr>
              <w:t>s tradicionais dos Irmãos Grimm: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7D17DB" w:rsidRPr="007D17DB" w:rsidRDefault="007D17DB" w:rsidP="007D17DB">
            <w:pPr>
              <w:pStyle w:val="PargrafodaLista2"/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7D17DB">
              <w:rPr>
                <w:sz w:val="24"/>
                <w:szCs w:val="24"/>
              </w:rPr>
              <w:t>“</w:t>
            </w:r>
            <w:proofErr w:type="spellStart"/>
            <w:r w:rsidRPr="007D17DB">
              <w:rPr>
                <w:i/>
                <w:sz w:val="24"/>
                <w:szCs w:val="24"/>
              </w:rPr>
              <w:t>Jorinda</w:t>
            </w:r>
            <w:proofErr w:type="spellEnd"/>
            <w:r w:rsidRPr="007D17DB">
              <w:rPr>
                <w:i/>
                <w:sz w:val="24"/>
                <w:szCs w:val="24"/>
              </w:rPr>
              <w:t xml:space="preserve"> e </w:t>
            </w:r>
            <w:proofErr w:type="spellStart"/>
            <w:r w:rsidRPr="007D17DB">
              <w:rPr>
                <w:i/>
                <w:sz w:val="24"/>
                <w:szCs w:val="24"/>
              </w:rPr>
              <w:t>Joringuel</w:t>
            </w:r>
            <w:proofErr w:type="spellEnd"/>
            <w:r w:rsidRPr="007D17DB">
              <w:rPr>
                <w:i/>
                <w:sz w:val="24"/>
                <w:szCs w:val="24"/>
              </w:rPr>
              <w:t xml:space="preserve">”, “Os Músicos de </w:t>
            </w:r>
            <w:proofErr w:type="spellStart"/>
            <w:r w:rsidRPr="007D17DB">
              <w:rPr>
                <w:i/>
                <w:sz w:val="24"/>
                <w:szCs w:val="24"/>
              </w:rPr>
              <w:t>Brémen</w:t>
            </w:r>
            <w:proofErr w:type="spellEnd"/>
            <w:r w:rsidRPr="007D17DB">
              <w:rPr>
                <w:i/>
                <w:sz w:val="24"/>
                <w:szCs w:val="24"/>
              </w:rPr>
              <w:t>” e “O Ganso de Ouro”.</w:t>
            </w:r>
          </w:p>
          <w:p w:rsidR="007D17DB" w:rsidRDefault="007D17DB" w:rsidP="007D17DB">
            <w:pPr>
              <w:pStyle w:val="PargrafodaLista2"/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  <w:p w:rsidR="007D17DB" w:rsidRDefault="007D17DB" w:rsidP="007D17DB">
            <w:pPr>
              <w:pStyle w:val="PargrafodaLista2"/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Texto narrativo:      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10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</w:t>
            </w:r>
            <w:r>
              <w:rPr>
                <w:i/>
                <w:sz w:val="24"/>
                <w:szCs w:val="24"/>
              </w:rPr>
              <w:t>Chocolate à chuva</w:t>
            </w:r>
            <w:r>
              <w:rPr>
                <w:sz w:val="24"/>
                <w:szCs w:val="24"/>
              </w:rPr>
              <w:t>, de Alice Vieira</w:t>
            </w:r>
          </w:p>
          <w:p w:rsidR="007D17DB" w:rsidRPr="00BA7EF0" w:rsidRDefault="007D17DB" w:rsidP="007D17DB">
            <w:pPr>
              <w:pStyle w:val="PargrafodaLista1"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- Robinson </w:t>
            </w:r>
            <w:proofErr w:type="spellStart"/>
            <w:r>
              <w:rPr>
                <w:sz w:val="24"/>
                <w:szCs w:val="24"/>
              </w:rPr>
              <w:t>Crusoe</w:t>
            </w:r>
            <w:proofErr w:type="spellEnd"/>
            <w:r>
              <w:rPr>
                <w:sz w:val="24"/>
                <w:szCs w:val="24"/>
              </w:rPr>
              <w:t>, de Daniel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Dafoe</w:t>
            </w:r>
            <w:proofErr w:type="spellEnd"/>
          </w:p>
          <w:p w:rsidR="007D17DB" w:rsidRDefault="007D17DB" w:rsidP="007D17DB">
            <w:pPr>
              <w:pStyle w:val="PargrafodaLista1"/>
              <w:spacing w:after="0" w:line="240" w:lineRule="auto"/>
              <w:ind w:left="426" w:hanging="426"/>
              <w:rPr>
                <w:sz w:val="24"/>
                <w:szCs w:val="24"/>
              </w:rPr>
            </w:pP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GRAMÁTICA:</w:t>
            </w:r>
          </w:p>
          <w:p w:rsidR="007D17DB" w:rsidRPr="002E4A21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i/>
                <w:iCs/>
                <w:sz w:val="24"/>
                <w:szCs w:val="24"/>
              </w:rPr>
              <w:t>Plano das classes de palavras</w:t>
            </w:r>
            <w:r>
              <w:rPr>
                <w:i/>
                <w:iCs/>
                <w:sz w:val="24"/>
                <w:szCs w:val="24"/>
              </w:rPr>
              <w:t xml:space="preserve"> e plano morfológico:</w:t>
            </w:r>
          </w:p>
          <w:p w:rsidR="007D17DB" w:rsidRPr="00AA4B29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Determinante;</w:t>
            </w:r>
          </w:p>
          <w:p w:rsidR="007D17DB" w:rsidRPr="00381E9E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Pronome;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subclasses;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Processo morfológico de formação de palavras: derivação e composição;</w:t>
            </w:r>
          </w:p>
          <w:p w:rsidR="007D17DB" w:rsidRPr="005F5F98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Família de palavras;</w:t>
            </w:r>
          </w:p>
          <w:p w:rsidR="007D17DB" w:rsidRPr="00E031EE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sz w:val="24"/>
                <w:szCs w:val="24"/>
              </w:rPr>
              <w:t>Quantificador numeral</w:t>
            </w:r>
            <w:r>
              <w:rPr>
                <w:sz w:val="24"/>
                <w:szCs w:val="24"/>
              </w:rPr>
              <w:t>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031EE">
              <w:rPr>
                <w:sz w:val="24"/>
                <w:szCs w:val="24"/>
              </w:rPr>
              <w:t>Ad</w:t>
            </w:r>
            <w:r>
              <w:rPr>
                <w:sz w:val="24"/>
                <w:szCs w:val="24"/>
              </w:rPr>
              <w:t>jetivo</w:t>
            </w:r>
            <w:proofErr w:type="spellEnd"/>
            <w:r>
              <w:rPr>
                <w:sz w:val="24"/>
                <w:szCs w:val="24"/>
              </w:rPr>
              <w:t xml:space="preserve"> qualificativo e numeral;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Advérbio;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F51967">
              <w:rPr>
                <w:sz w:val="24"/>
                <w:szCs w:val="24"/>
              </w:rPr>
              <w:t>Interjeição;</w:t>
            </w:r>
          </w:p>
          <w:p w:rsidR="007D17DB" w:rsidRPr="00F51967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Sinais de pontuação;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Relações entre palavras; 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(Relações semânticas e relações entre grafia e fonia);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Plano fonológico: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som e a sílaba </w:t>
            </w:r>
            <w:proofErr w:type="gramStart"/>
            <w:r>
              <w:rPr>
                <w:sz w:val="24"/>
                <w:szCs w:val="24"/>
              </w:rPr>
              <w:t>( métrica</w:t>
            </w:r>
            <w:proofErr w:type="gramEnd"/>
            <w:r>
              <w:rPr>
                <w:sz w:val="24"/>
                <w:szCs w:val="24"/>
              </w:rPr>
              <w:t xml:space="preserve"> e gramatical);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Verbo (copulativo e </w:t>
            </w:r>
            <w:proofErr w:type="spellStart"/>
            <w:r>
              <w:rPr>
                <w:sz w:val="24"/>
                <w:szCs w:val="24"/>
              </w:rPr>
              <w:t>defetivo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7D17DB" w:rsidRPr="00A65743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Conjugação pronominal;</w:t>
            </w:r>
          </w:p>
          <w:p w:rsidR="007D17DB" w:rsidRPr="00291F22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i/>
                <w:iCs/>
                <w:sz w:val="24"/>
                <w:szCs w:val="24"/>
              </w:rPr>
              <w:t xml:space="preserve">Plano </w:t>
            </w:r>
            <w:proofErr w:type="spellStart"/>
            <w:r w:rsidRPr="00E031EE">
              <w:rPr>
                <w:i/>
                <w:iCs/>
                <w:sz w:val="24"/>
                <w:szCs w:val="24"/>
              </w:rPr>
              <w:t>sintático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  <w:p w:rsidR="007D17DB" w:rsidRPr="00291F22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291F22">
              <w:rPr>
                <w:iCs/>
                <w:sz w:val="24"/>
                <w:szCs w:val="24"/>
              </w:rPr>
              <w:t>Sujeito (simples, composto, explícito e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91F22">
              <w:rPr>
                <w:iCs/>
                <w:sz w:val="24"/>
                <w:szCs w:val="24"/>
              </w:rPr>
              <w:t>nulo);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Predicativo do sujeito;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da frase;</w:t>
            </w:r>
          </w:p>
          <w:p w:rsidR="007D17DB" w:rsidRPr="00E031EE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Complemento </w:t>
            </w:r>
            <w:proofErr w:type="spellStart"/>
            <w:r>
              <w:rPr>
                <w:sz w:val="24"/>
                <w:szCs w:val="24"/>
              </w:rPr>
              <w:t>direto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indireto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1046"/>
              <w:rPr>
                <w:b/>
                <w:sz w:val="24"/>
                <w:szCs w:val="24"/>
              </w:rPr>
            </w:pPr>
          </w:p>
          <w:p w:rsidR="007D17DB" w:rsidRDefault="007D17DB" w:rsidP="007D17DB">
            <w:pPr>
              <w:pStyle w:val="PargrafodaLista1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3598C">
              <w:rPr>
                <w:b/>
                <w:sz w:val="24"/>
                <w:szCs w:val="24"/>
              </w:rPr>
              <w:t xml:space="preserve">ORALIDADE: </w:t>
            </w:r>
          </w:p>
          <w:p w:rsidR="007D17DB" w:rsidRPr="00C3598C" w:rsidRDefault="007D17DB" w:rsidP="007D17DB">
            <w:pPr>
              <w:pStyle w:val="PargrafodaLista1"/>
              <w:spacing w:after="0" w:line="240" w:lineRule="auto"/>
              <w:ind w:left="0"/>
              <w:rPr>
                <w:sz w:val="16"/>
                <w:szCs w:val="16"/>
              </w:rPr>
            </w:pPr>
          </w:p>
          <w:p w:rsidR="007D17DB" w:rsidRPr="00975E5A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b/>
                <w:bCs/>
                <w:sz w:val="24"/>
                <w:szCs w:val="24"/>
              </w:rPr>
              <w:t>COMPREENSÃO</w:t>
            </w:r>
          </w:p>
          <w:p w:rsidR="007D17DB" w:rsidRPr="00026AE5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 narrativo;</w:t>
            </w:r>
          </w:p>
          <w:p w:rsidR="007D17DB" w:rsidRPr="003A7EA2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 dramático;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 de imprensa: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10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Texto conversacional-Entrevista; </w:t>
            </w:r>
          </w:p>
          <w:p w:rsidR="007D17DB" w:rsidRDefault="007D17DB" w:rsidP="007D17DB">
            <w:pPr>
              <w:pStyle w:val="PargrafodaLista1"/>
              <w:spacing w:after="0" w:line="240" w:lineRule="auto"/>
              <w:ind w:left="6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Reportagem;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relatório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 autobiográfico</w:t>
            </w:r>
          </w:p>
          <w:p w:rsidR="007D17DB" w:rsidRDefault="007D17DB" w:rsidP="007D17DB"/>
          <w:p w:rsidR="007D17DB" w:rsidRPr="00E031EE" w:rsidRDefault="007D17DB" w:rsidP="007D17DB"/>
          <w:p w:rsidR="007D17DB" w:rsidRPr="00FA1E4A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b/>
                <w:bCs/>
                <w:sz w:val="24"/>
                <w:szCs w:val="24"/>
              </w:rPr>
              <w:t xml:space="preserve">EXPRESSÃO </w:t>
            </w:r>
          </w:p>
          <w:p w:rsidR="007D17DB" w:rsidRPr="00FA1E4A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FA1E4A">
              <w:rPr>
                <w:bCs/>
                <w:sz w:val="24"/>
                <w:szCs w:val="24"/>
              </w:rPr>
              <w:t>Leitura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A1E4A">
              <w:rPr>
                <w:bCs/>
                <w:sz w:val="24"/>
                <w:szCs w:val="24"/>
              </w:rPr>
              <w:t>expressiva</w:t>
            </w:r>
          </w:p>
          <w:p w:rsidR="007D17DB" w:rsidRDefault="007D17DB" w:rsidP="007D17DB">
            <w:pPr>
              <w:numPr>
                <w:ilvl w:val="0"/>
                <w:numId w:val="7"/>
              </w:numPr>
            </w:pPr>
            <w:r>
              <w:t>Troca de ideias;</w:t>
            </w:r>
          </w:p>
          <w:p w:rsidR="007D17DB" w:rsidRDefault="007D17DB" w:rsidP="007D17DB">
            <w:pPr>
              <w:numPr>
                <w:ilvl w:val="0"/>
                <w:numId w:val="7"/>
              </w:numPr>
            </w:pPr>
            <w:r>
              <w:t>Guião de entrevista;</w:t>
            </w:r>
          </w:p>
          <w:p w:rsidR="007D17DB" w:rsidRDefault="007D17DB" w:rsidP="007D17DB">
            <w:pPr>
              <w:numPr>
                <w:ilvl w:val="0"/>
                <w:numId w:val="7"/>
              </w:numPr>
            </w:pPr>
            <w:r>
              <w:t>Relato autobiográfico</w:t>
            </w:r>
          </w:p>
          <w:p w:rsidR="007D17DB" w:rsidRDefault="007D17DB" w:rsidP="007D17DB">
            <w:pPr>
              <w:numPr>
                <w:ilvl w:val="0"/>
                <w:numId w:val="7"/>
              </w:numPr>
            </w:pPr>
            <w:r>
              <w:t xml:space="preserve">Biografia </w:t>
            </w:r>
          </w:p>
          <w:p w:rsidR="007D17DB" w:rsidRPr="00B2165A" w:rsidRDefault="007D17DB" w:rsidP="007D17DB">
            <w:pPr>
              <w:pStyle w:val="PargrafodaLista1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7D17DB" w:rsidRPr="00C3598C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3598C">
              <w:rPr>
                <w:b/>
                <w:bCs/>
                <w:sz w:val="24"/>
                <w:szCs w:val="24"/>
              </w:rPr>
              <w:t>LEITURA</w:t>
            </w:r>
            <w:r w:rsidRPr="00C3598C">
              <w:rPr>
                <w:b/>
                <w:sz w:val="24"/>
                <w:szCs w:val="24"/>
              </w:rPr>
              <w:t xml:space="preserve"> e EDUCAÇÃO LITERÁRIA: </w:t>
            </w:r>
          </w:p>
          <w:p w:rsidR="007D17DB" w:rsidRPr="00C3598C" w:rsidRDefault="007D17DB" w:rsidP="007D17DB">
            <w:pPr>
              <w:pStyle w:val="PargrafodaLista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3598C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rrativa: </w:t>
            </w:r>
            <w:r w:rsidRPr="00C3598C">
              <w:rPr>
                <w:sz w:val="24"/>
                <w:szCs w:val="24"/>
              </w:rPr>
              <w:t>elementos da narrativa, discurso da narrativa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436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 </w:t>
            </w:r>
            <w:r w:rsidRPr="00F51967">
              <w:rPr>
                <w:b/>
                <w:bCs/>
                <w:i/>
                <w:sz w:val="24"/>
                <w:szCs w:val="24"/>
              </w:rPr>
              <w:t>Ulisses</w:t>
            </w:r>
            <w:r w:rsidRPr="00F51967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Maria </w:t>
            </w:r>
            <w:proofErr w:type="gramStart"/>
            <w:r>
              <w:rPr>
                <w:bCs/>
                <w:sz w:val="24"/>
                <w:szCs w:val="24"/>
              </w:rPr>
              <w:t>Alberta  Menéres</w:t>
            </w:r>
            <w:proofErr w:type="gramEnd"/>
            <w:r>
              <w:rPr>
                <w:bCs/>
                <w:sz w:val="24"/>
                <w:szCs w:val="24"/>
              </w:rPr>
              <w:t>;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43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</w:t>
            </w:r>
          </w:p>
          <w:p w:rsidR="007D17DB" w:rsidRPr="009C19A2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43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</w:t>
            </w:r>
            <w:r w:rsidRPr="00A864A0">
              <w:rPr>
                <w:b/>
                <w:bCs/>
                <w:sz w:val="24"/>
                <w:szCs w:val="24"/>
              </w:rPr>
              <w:t>Teatro</w:t>
            </w:r>
            <w:r>
              <w:rPr>
                <w:bCs/>
                <w:sz w:val="24"/>
                <w:szCs w:val="24"/>
              </w:rPr>
              <w:t xml:space="preserve"> – texto dramático, indicação cénica ou didascália, falas ou réplicas, espaço cénico, personagens, adereço e cena.</w:t>
            </w:r>
          </w:p>
          <w:p w:rsidR="007D17DB" w:rsidRDefault="007D17DB" w:rsidP="007D17DB">
            <w:pPr>
              <w:pStyle w:val="PargrafodaLista1"/>
              <w:tabs>
                <w:tab w:val="left" w:pos="421"/>
              </w:tabs>
              <w:spacing w:after="0" w:line="240" w:lineRule="auto"/>
              <w:ind w:left="686"/>
              <w:rPr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- </w:t>
            </w:r>
            <w:r w:rsidRPr="00AE3943">
              <w:rPr>
                <w:b/>
                <w:bCs/>
                <w:i/>
                <w:sz w:val="24"/>
                <w:szCs w:val="24"/>
              </w:rPr>
              <w:t xml:space="preserve">Os Piratas, </w:t>
            </w:r>
            <w:r w:rsidRPr="00AE3943">
              <w:rPr>
                <w:bCs/>
                <w:sz w:val="24"/>
                <w:szCs w:val="24"/>
              </w:rPr>
              <w:t>de Manuel António Pina.</w:t>
            </w:r>
          </w:p>
          <w:p w:rsidR="007D17DB" w:rsidRDefault="007D17DB" w:rsidP="007D17DB">
            <w:pPr>
              <w:pStyle w:val="PargrafodaLista1"/>
              <w:tabs>
                <w:tab w:val="left" w:pos="421"/>
              </w:tabs>
              <w:spacing w:after="0" w:line="240" w:lineRule="auto"/>
              <w:ind w:left="686"/>
              <w:rPr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- </w:t>
            </w:r>
            <w:r w:rsidRPr="00A864A0">
              <w:rPr>
                <w:b/>
                <w:bCs/>
                <w:i/>
                <w:sz w:val="24"/>
                <w:szCs w:val="24"/>
              </w:rPr>
              <w:t xml:space="preserve">No reino de </w:t>
            </w:r>
            <w:proofErr w:type="spellStart"/>
            <w:r w:rsidRPr="00A864A0">
              <w:rPr>
                <w:b/>
                <w:bCs/>
                <w:i/>
                <w:sz w:val="24"/>
                <w:szCs w:val="24"/>
              </w:rPr>
              <w:t>Lilliput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A864A0">
              <w:rPr>
                <w:bCs/>
                <w:sz w:val="24"/>
                <w:szCs w:val="24"/>
              </w:rPr>
              <w:t xml:space="preserve">de </w:t>
            </w:r>
            <w:proofErr w:type="spellStart"/>
            <w:r w:rsidRPr="00A864A0">
              <w:rPr>
                <w:bCs/>
                <w:sz w:val="24"/>
                <w:szCs w:val="24"/>
              </w:rPr>
              <w:t>luísa</w:t>
            </w:r>
            <w:proofErr w:type="spellEnd"/>
            <w:r w:rsidRPr="00A864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64A0">
              <w:rPr>
                <w:bCs/>
                <w:sz w:val="24"/>
                <w:szCs w:val="24"/>
              </w:rPr>
              <w:t>Ducla</w:t>
            </w:r>
            <w:proofErr w:type="spellEnd"/>
            <w:r w:rsidRPr="00A864A0">
              <w:rPr>
                <w:bCs/>
                <w:sz w:val="24"/>
                <w:szCs w:val="24"/>
              </w:rPr>
              <w:t xml:space="preserve"> Soares</w:t>
            </w:r>
          </w:p>
          <w:p w:rsidR="007D17DB" w:rsidRDefault="007D17DB" w:rsidP="007D17DB">
            <w:pPr>
              <w:pStyle w:val="PargrafodaLista1"/>
              <w:tabs>
                <w:tab w:val="left" w:pos="421"/>
              </w:tabs>
              <w:spacing w:after="0" w:line="240" w:lineRule="auto"/>
              <w:ind w:left="686"/>
              <w:rPr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- Frei João sem Cuidados, </w:t>
            </w:r>
            <w:r w:rsidRPr="00A864A0">
              <w:rPr>
                <w:bCs/>
                <w:sz w:val="24"/>
                <w:szCs w:val="24"/>
              </w:rPr>
              <w:t>de Luísa Dacosta</w:t>
            </w:r>
          </w:p>
          <w:p w:rsidR="007D17DB" w:rsidRDefault="007D17DB" w:rsidP="007D17DB">
            <w:pPr>
              <w:pStyle w:val="PargrafodaLista1"/>
              <w:tabs>
                <w:tab w:val="left" w:pos="421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  <w:p w:rsidR="007D17DB" w:rsidRPr="00E031EE" w:rsidRDefault="007D17DB" w:rsidP="007D17DB">
            <w:pPr>
              <w:pStyle w:val="PargrafodaLista1"/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</w:t>
            </w:r>
            <w:r w:rsidRPr="00E031EE">
              <w:rPr>
                <w:b/>
                <w:bCs/>
                <w:sz w:val="24"/>
                <w:szCs w:val="24"/>
              </w:rPr>
              <w:t>ESCRITA</w:t>
            </w:r>
            <w:r w:rsidRPr="00E031EE">
              <w:rPr>
                <w:sz w:val="24"/>
                <w:szCs w:val="24"/>
              </w:rPr>
              <w:t xml:space="preserve">: </w:t>
            </w:r>
          </w:p>
          <w:p w:rsidR="007D17DB" w:rsidRPr="00E031EE" w:rsidRDefault="007D17DB" w:rsidP="007D17DB">
            <w:pPr>
              <w:pStyle w:val="PargrafodaLista1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sz w:val="24"/>
                <w:szCs w:val="24"/>
              </w:rPr>
              <w:t xml:space="preserve">Produção de enunciados com diferentes graus de complexidade, explorando diferentes registos, diversificando o vocabulário, respeitando as regras de pontuação, mobilizando saberes decorrentes da </w:t>
            </w:r>
            <w:r>
              <w:rPr>
                <w:sz w:val="24"/>
                <w:szCs w:val="24"/>
              </w:rPr>
              <w:t>sua experiência enquanto leitor.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sz w:val="24"/>
                <w:szCs w:val="24"/>
              </w:rPr>
              <w:t>Utilização de técnicas de reformulação textual</w:t>
            </w:r>
            <w:r>
              <w:rPr>
                <w:sz w:val="24"/>
                <w:szCs w:val="24"/>
              </w:rPr>
              <w:t>.</w:t>
            </w:r>
          </w:p>
          <w:p w:rsidR="007D17DB" w:rsidRDefault="007D17DB" w:rsidP="007D17DB">
            <w:pPr>
              <w:pStyle w:val="PargrafodaLista1"/>
              <w:tabs>
                <w:tab w:val="left" w:pos="421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  <w:p w:rsidR="007D17DB" w:rsidRPr="00B828B4" w:rsidRDefault="007D17DB" w:rsidP="007D17DB">
            <w:pPr>
              <w:pStyle w:val="PargrafodaLista1"/>
              <w:spacing w:after="0"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GRAMÁTICA:</w:t>
            </w:r>
          </w:p>
          <w:p w:rsidR="007D17DB" w:rsidRPr="00B166E3" w:rsidRDefault="007D17DB" w:rsidP="007D17DB">
            <w:pPr>
              <w:pStyle w:val="PargrafodaLista1"/>
              <w:numPr>
                <w:ilvl w:val="0"/>
                <w:numId w:val="10"/>
              </w:numPr>
              <w:tabs>
                <w:tab w:val="left" w:pos="43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Plano discursivo e textual</w:t>
            </w:r>
          </w:p>
          <w:p w:rsidR="007D17DB" w:rsidRPr="00FE0F79" w:rsidRDefault="007D17DB" w:rsidP="007D17DB">
            <w:pPr>
              <w:pStyle w:val="PargrafodaLista1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i/>
                <w:iCs/>
                <w:sz w:val="24"/>
                <w:szCs w:val="24"/>
              </w:rPr>
              <w:t>Plano das classes de palavras</w:t>
            </w:r>
            <w:r>
              <w:rPr>
                <w:i/>
                <w:iCs/>
                <w:sz w:val="24"/>
                <w:szCs w:val="24"/>
              </w:rPr>
              <w:t xml:space="preserve"> e plano morfológico:</w:t>
            </w:r>
          </w:p>
          <w:p w:rsidR="007D17DB" w:rsidRPr="009D6FE3" w:rsidRDefault="007D17DB" w:rsidP="007D17DB">
            <w:pPr>
              <w:pStyle w:val="PargrafodaLista1"/>
              <w:numPr>
                <w:ilvl w:val="1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Verbo (tempos compostos);</w:t>
            </w:r>
          </w:p>
          <w:p w:rsidR="007D17DB" w:rsidRPr="00FE0F79" w:rsidRDefault="007D17DB" w:rsidP="007D17DB">
            <w:pPr>
              <w:pStyle w:val="PargrafodaLista1"/>
              <w:numPr>
                <w:ilvl w:val="1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Conjunções coordenativas;</w:t>
            </w:r>
          </w:p>
          <w:p w:rsidR="007D17DB" w:rsidRPr="00D73905" w:rsidRDefault="007D17DB" w:rsidP="007D17DB">
            <w:pPr>
              <w:pStyle w:val="PargrafodaLista1"/>
              <w:numPr>
                <w:ilvl w:val="1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Conjunções subordinativas;</w:t>
            </w:r>
          </w:p>
          <w:p w:rsidR="007D17DB" w:rsidRPr="00A7105B" w:rsidRDefault="007D17DB" w:rsidP="007D17DB">
            <w:pPr>
              <w:pStyle w:val="PargrafodaLista1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E031EE">
              <w:rPr>
                <w:i/>
                <w:iCs/>
                <w:sz w:val="24"/>
                <w:szCs w:val="24"/>
              </w:rPr>
              <w:t xml:space="preserve">Plano </w:t>
            </w:r>
            <w:proofErr w:type="spellStart"/>
            <w:r w:rsidRPr="00E031EE">
              <w:rPr>
                <w:i/>
                <w:iCs/>
                <w:sz w:val="24"/>
                <w:szCs w:val="24"/>
              </w:rPr>
              <w:t>sintático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Funções </w:t>
            </w:r>
            <w:proofErr w:type="spellStart"/>
            <w:r>
              <w:rPr>
                <w:sz w:val="24"/>
                <w:szCs w:val="24"/>
              </w:rPr>
              <w:t>sintáticas</w:t>
            </w:r>
            <w:proofErr w:type="spellEnd"/>
            <w:r>
              <w:rPr>
                <w:sz w:val="24"/>
                <w:szCs w:val="24"/>
              </w:rPr>
              <w:t xml:space="preserve"> – sujeito e predicado (concordância);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Vocativo;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Complemento oblíquo;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Modificador do grupo verbal;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Frase </w:t>
            </w:r>
            <w:proofErr w:type="spellStart"/>
            <w:r>
              <w:rPr>
                <w:sz w:val="24"/>
                <w:szCs w:val="24"/>
              </w:rPr>
              <w:t>ativa</w:t>
            </w:r>
            <w:proofErr w:type="spellEnd"/>
            <w:r>
              <w:rPr>
                <w:sz w:val="24"/>
                <w:szCs w:val="24"/>
              </w:rPr>
              <w:t xml:space="preserve"> e frase </w:t>
            </w:r>
            <w:proofErr w:type="gramStart"/>
            <w:r>
              <w:rPr>
                <w:sz w:val="24"/>
                <w:szCs w:val="24"/>
              </w:rPr>
              <w:t>passiva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Complemento agente da passiva;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Orações coordenadas e orações subordinadas;</w:t>
            </w:r>
          </w:p>
          <w:p w:rsidR="007D17DB" w:rsidRDefault="007D17DB" w:rsidP="007D17DB">
            <w:pPr>
              <w:pStyle w:val="PargrafodaLista1"/>
              <w:tabs>
                <w:tab w:val="left" w:pos="42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Discurso </w:t>
            </w:r>
            <w:proofErr w:type="spellStart"/>
            <w:r>
              <w:rPr>
                <w:sz w:val="24"/>
                <w:szCs w:val="24"/>
              </w:rPr>
              <w:t>direto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indireto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D17DB" w:rsidRDefault="007D17DB" w:rsidP="007D17DB">
            <w:pPr>
              <w:pStyle w:val="PargrafodaLista1"/>
              <w:tabs>
                <w:tab w:val="left" w:pos="421"/>
              </w:tabs>
              <w:spacing w:after="0" w:line="240" w:lineRule="auto"/>
              <w:rPr>
                <w:sz w:val="24"/>
                <w:szCs w:val="24"/>
              </w:rPr>
            </w:pPr>
          </w:p>
          <w:p w:rsidR="007D17DB" w:rsidRDefault="007D17DB" w:rsidP="007D17DB">
            <w:pPr>
              <w:pStyle w:val="PargrafodaLista1"/>
              <w:numPr>
                <w:ilvl w:val="0"/>
                <w:numId w:val="1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407DCB">
              <w:rPr>
                <w:b/>
                <w:sz w:val="24"/>
                <w:szCs w:val="24"/>
              </w:rPr>
              <w:t>ORALIDADE:</w:t>
            </w:r>
          </w:p>
          <w:p w:rsidR="007D17DB" w:rsidRPr="008A3218" w:rsidRDefault="007D17DB" w:rsidP="007D17DB">
            <w:pPr>
              <w:pStyle w:val="PargrafodaLista1"/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 w:rsidRPr="00E031EE">
              <w:rPr>
                <w:b/>
                <w:bCs/>
                <w:sz w:val="24"/>
                <w:szCs w:val="24"/>
              </w:rPr>
              <w:t>COMPREENSÃO</w:t>
            </w:r>
          </w:p>
          <w:p w:rsidR="007D17DB" w:rsidRPr="00E031EE" w:rsidRDefault="007D17DB" w:rsidP="007D17DB">
            <w:pPr>
              <w:pStyle w:val="PargrafodaLista1"/>
              <w:spacing w:after="0"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Banda desenhada;</w:t>
            </w:r>
          </w:p>
          <w:p w:rsidR="007D17DB" w:rsidRPr="00E031EE" w:rsidRDefault="007D17DB" w:rsidP="007D17DB">
            <w:pPr>
              <w:pStyle w:val="PargrafodaLista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 w:rsidRPr="00E031E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oemas, canções 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Rima;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Quadra popular.</w:t>
            </w:r>
          </w:p>
          <w:p w:rsidR="007D17DB" w:rsidRPr="00E031EE" w:rsidRDefault="007D17DB" w:rsidP="007D17DB"/>
          <w:p w:rsidR="007D17DB" w:rsidRPr="00E031EE" w:rsidRDefault="007D17DB" w:rsidP="007D17DB">
            <w:pPr>
              <w:pStyle w:val="PargrafodaLista1"/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 w:rsidRPr="00E031EE">
              <w:rPr>
                <w:b/>
                <w:bCs/>
                <w:sz w:val="24"/>
                <w:szCs w:val="24"/>
              </w:rPr>
              <w:t>EXPRESSÃO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Recitação;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 expressiva.</w:t>
            </w:r>
          </w:p>
          <w:p w:rsidR="007D17DB" w:rsidRDefault="007D17DB" w:rsidP="007D17DB">
            <w:pPr>
              <w:ind w:left="426" w:hanging="426"/>
            </w:pPr>
          </w:p>
          <w:p w:rsidR="007D17DB" w:rsidRPr="00E031EE" w:rsidRDefault="007D17DB" w:rsidP="007D17DB">
            <w:pPr>
              <w:pStyle w:val="PargrafodaLista1"/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 w:rsidRPr="00E031EE">
              <w:rPr>
                <w:b/>
                <w:bCs/>
                <w:sz w:val="24"/>
                <w:szCs w:val="24"/>
              </w:rPr>
              <w:t>LEITURA</w:t>
            </w:r>
            <w:r w:rsidRPr="00C3598C">
              <w:rPr>
                <w:b/>
                <w:sz w:val="24"/>
                <w:szCs w:val="24"/>
              </w:rPr>
              <w:t xml:space="preserve"> e EDUCAÇÃO LITERÁRIA</w:t>
            </w:r>
            <w:r w:rsidRPr="00E031EE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2"/>
              </w:numPr>
              <w:tabs>
                <w:tab w:val="clear" w:pos="720"/>
                <w:tab w:val="left" w:pos="440"/>
              </w:tabs>
              <w:spacing w:after="0" w:line="240" w:lineRule="auto"/>
              <w:ind w:left="426" w:hanging="426"/>
              <w:rPr>
                <w:sz w:val="24"/>
                <w:szCs w:val="24"/>
              </w:rPr>
            </w:pPr>
            <w:r w:rsidRPr="003B2F3E">
              <w:rPr>
                <w:sz w:val="24"/>
                <w:szCs w:val="24"/>
              </w:rPr>
              <w:t>POESIA</w:t>
            </w:r>
            <w:r w:rsidRPr="00E031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tema, assunto, elementos narrativos, poema visual, recursos expressivos, sujeito poético, noções de versificação, conotação e denotação; recursos expressivos e figuras de estilo;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2"/>
              </w:numPr>
              <w:tabs>
                <w:tab w:val="clear" w:pos="720"/>
                <w:tab w:val="left" w:pos="440"/>
              </w:tabs>
              <w:spacing w:after="0" w:line="240" w:lineRule="auto"/>
              <w:ind w:left="426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Banda desenhada;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7D17DB" w:rsidRPr="00A27AFD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b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4544F0">
              <w:rPr>
                <w:b/>
                <w:sz w:val="24"/>
                <w:szCs w:val="24"/>
              </w:rPr>
              <w:t>Poemas: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</w:t>
            </w:r>
            <w:r w:rsidRPr="001669E3">
              <w:rPr>
                <w:b/>
                <w:sz w:val="24"/>
                <w:szCs w:val="24"/>
              </w:rPr>
              <w:t>As Naus de Verde Pinho</w:t>
            </w:r>
            <w:r>
              <w:rPr>
                <w:sz w:val="24"/>
                <w:szCs w:val="24"/>
              </w:rPr>
              <w:t>, Manuel Alegre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</w:t>
            </w:r>
            <w:r w:rsidRPr="001669E3">
              <w:rPr>
                <w:b/>
                <w:sz w:val="24"/>
                <w:szCs w:val="24"/>
              </w:rPr>
              <w:t>A cigarra e a Formiga</w:t>
            </w:r>
            <w:r>
              <w:rPr>
                <w:sz w:val="24"/>
                <w:szCs w:val="24"/>
              </w:rPr>
              <w:t xml:space="preserve">, Sophia de Mello Breyner    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</w:t>
            </w:r>
            <w:r w:rsidRPr="001669E3">
              <w:rPr>
                <w:b/>
                <w:sz w:val="24"/>
                <w:szCs w:val="24"/>
              </w:rPr>
              <w:t>O pastor</w:t>
            </w:r>
            <w:r>
              <w:rPr>
                <w:sz w:val="24"/>
                <w:szCs w:val="24"/>
              </w:rPr>
              <w:t>, Eugénio de Andrade,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- </w:t>
            </w:r>
            <w:r w:rsidRPr="001669E3">
              <w:rPr>
                <w:b/>
                <w:sz w:val="24"/>
                <w:szCs w:val="24"/>
              </w:rPr>
              <w:t xml:space="preserve">Canção de </w:t>
            </w:r>
            <w:proofErr w:type="spellStart"/>
            <w:r w:rsidRPr="001669E3">
              <w:rPr>
                <w:b/>
                <w:sz w:val="24"/>
                <w:szCs w:val="24"/>
              </w:rPr>
              <w:t>Leonoreta</w:t>
            </w:r>
            <w:proofErr w:type="spellEnd"/>
            <w:r>
              <w:rPr>
                <w:sz w:val="24"/>
                <w:szCs w:val="24"/>
              </w:rPr>
              <w:t>, Eugénio de Andrade,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- </w:t>
            </w:r>
            <w:r w:rsidRPr="001669E3">
              <w:rPr>
                <w:b/>
                <w:sz w:val="24"/>
                <w:szCs w:val="24"/>
              </w:rPr>
              <w:t>Boa noite</w:t>
            </w:r>
            <w:r>
              <w:rPr>
                <w:sz w:val="24"/>
                <w:szCs w:val="24"/>
              </w:rPr>
              <w:t>, Sidónio Muralha,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31F8">
              <w:rPr>
                <w:b/>
                <w:sz w:val="24"/>
                <w:szCs w:val="24"/>
              </w:rPr>
              <w:t>A Íbis</w:t>
            </w:r>
            <w:r>
              <w:rPr>
                <w:sz w:val="24"/>
                <w:szCs w:val="24"/>
              </w:rPr>
              <w:t>, Fernando pessoa,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31F8">
              <w:rPr>
                <w:b/>
                <w:sz w:val="24"/>
                <w:szCs w:val="24"/>
              </w:rPr>
              <w:t>O mostrengo,</w:t>
            </w:r>
            <w:r>
              <w:rPr>
                <w:sz w:val="24"/>
                <w:szCs w:val="24"/>
              </w:rPr>
              <w:t xml:space="preserve"> Fernando pessoa,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31F8">
              <w:rPr>
                <w:b/>
                <w:sz w:val="24"/>
                <w:szCs w:val="24"/>
              </w:rPr>
              <w:t xml:space="preserve">Não mais sob a árvore de </w:t>
            </w:r>
            <w:proofErr w:type="spellStart"/>
            <w:r w:rsidRPr="001A31F8">
              <w:rPr>
                <w:b/>
                <w:sz w:val="24"/>
                <w:szCs w:val="24"/>
              </w:rPr>
              <w:t>Bô</w:t>
            </w:r>
            <w:proofErr w:type="spellEnd"/>
            <w:r>
              <w:rPr>
                <w:sz w:val="24"/>
                <w:szCs w:val="24"/>
              </w:rPr>
              <w:t xml:space="preserve">, Jorge </w:t>
            </w:r>
            <w:proofErr w:type="spellStart"/>
            <w:r>
              <w:rPr>
                <w:sz w:val="24"/>
                <w:szCs w:val="24"/>
              </w:rPr>
              <w:t>Lauten</w:t>
            </w:r>
            <w:proofErr w:type="spellEnd"/>
            <w:r>
              <w:rPr>
                <w:sz w:val="24"/>
                <w:szCs w:val="24"/>
              </w:rPr>
              <w:t>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31F8">
              <w:rPr>
                <w:b/>
                <w:sz w:val="24"/>
                <w:szCs w:val="24"/>
              </w:rPr>
              <w:t>Café</w:t>
            </w:r>
            <w:r>
              <w:rPr>
                <w:sz w:val="24"/>
                <w:szCs w:val="24"/>
              </w:rPr>
              <w:t>, Ribeiro Couto,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31F8">
              <w:rPr>
                <w:b/>
                <w:sz w:val="24"/>
                <w:szCs w:val="24"/>
              </w:rPr>
              <w:t>Não vale a pena pisar</w:t>
            </w:r>
            <w:r>
              <w:rPr>
                <w:sz w:val="24"/>
                <w:szCs w:val="24"/>
              </w:rPr>
              <w:t>, Manuel Rui,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31F8">
              <w:rPr>
                <w:b/>
                <w:sz w:val="24"/>
                <w:szCs w:val="24"/>
              </w:rPr>
              <w:t>O pescador velho</w:t>
            </w:r>
            <w:r>
              <w:rPr>
                <w:sz w:val="24"/>
                <w:szCs w:val="24"/>
              </w:rPr>
              <w:t>, Glória de Sant’Anna,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31F8">
              <w:rPr>
                <w:b/>
                <w:sz w:val="24"/>
                <w:szCs w:val="24"/>
              </w:rPr>
              <w:t>Visão</w:t>
            </w:r>
            <w:r>
              <w:rPr>
                <w:sz w:val="24"/>
                <w:szCs w:val="24"/>
              </w:rPr>
              <w:t>, Caetano da Costa Alegre,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4544F0">
              <w:rPr>
                <w:b/>
                <w:sz w:val="24"/>
                <w:szCs w:val="24"/>
              </w:rPr>
              <w:t>Magaíça</w:t>
            </w:r>
            <w:proofErr w:type="spellEnd"/>
            <w:r>
              <w:rPr>
                <w:sz w:val="24"/>
                <w:szCs w:val="24"/>
              </w:rPr>
              <w:t>, Reinaldo Ferreira,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544F0">
              <w:rPr>
                <w:b/>
                <w:sz w:val="24"/>
                <w:szCs w:val="24"/>
              </w:rPr>
              <w:t>Quitandeira de Luanda</w:t>
            </w:r>
            <w:r>
              <w:rPr>
                <w:sz w:val="24"/>
                <w:szCs w:val="24"/>
              </w:rPr>
              <w:t>, Maria Eugénia Lima,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4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Porto Grande, Terêncio </w:t>
            </w:r>
            <w:proofErr w:type="spellStart"/>
            <w:r>
              <w:rPr>
                <w:sz w:val="24"/>
                <w:szCs w:val="24"/>
              </w:rPr>
              <w:t>Anahory</w:t>
            </w:r>
            <w:proofErr w:type="spellEnd"/>
            <w:r>
              <w:rPr>
                <w:sz w:val="24"/>
                <w:szCs w:val="24"/>
              </w:rPr>
              <w:t>, in Sophia de Mello Breyner Andresen</w:t>
            </w:r>
          </w:p>
          <w:p w:rsidR="007D17DB" w:rsidRDefault="007D17DB" w:rsidP="007D17DB">
            <w:pPr>
              <w:pStyle w:val="PargrafodaLista1"/>
              <w:tabs>
                <w:tab w:val="left" w:pos="421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i/>
                <w:sz w:val="24"/>
                <w:szCs w:val="24"/>
              </w:rPr>
              <w:t xml:space="preserve">       </w:t>
            </w:r>
          </w:p>
          <w:p w:rsidR="007D17DB" w:rsidRPr="00E031EE" w:rsidRDefault="007D17DB" w:rsidP="007D17DB">
            <w:pPr>
              <w:pStyle w:val="PargrafodaLista1"/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 w:rsidRPr="00E031EE">
              <w:rPr>
                <w:b/>
                <w:bCs/>
                <w:sz w:val="24"/>
                <w:szCs w:val="24"/>
              </w:rPr>
              <w:t>ESCRITA</w:t>
            </w:r>
            <w:r w:rsidRPr="00E031EE">
              <w:rPr>
                <w:sz w:val="24"/>
                <w:szCs w:val="24"/>
              </w:rPr>
              <w:t>:</w:t>
            </w:r>
          </w:p>
          <w:p w:rsidR="007D17DB" w:rsidRPr="00E031EE" w:rsidRDefault="007D17DB" w:rsidP="007D17DB">
            <w:pPr>
              <w:pStyle w:val="PargrafodaLista1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 w:rsidRPr="00E031EE">
              <w:rPr>
                <w:sz w:val="24"/>
                <w:szCs w:val="24"/>
              </w:rPr>
              <w:t xml:space="preserve">Produção de enunciados com diferentes graus de complexidade, explorando diferentes registos, diversificando o vocabulário, respeitando as regras de pontuação, mobilizando saberes decorrentes da sua experiência enquanto leitor </w:t>
            </w:r>
          </w:p>
          <w:p w:rsidR="007D17DB" w:rsidRDefault="007D17DB" w:rsidP="007D17DB">
            <w:pPr>
              <w:pStyle w:val="PargrafodaLista1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 w:rsidRPr="00E031EE">
              <w:rPr>
                <w:sz w:val="24"/>
                <w:szCs w:val="24"/>
              </w:rPr>
              <w:t>Utilização de técnicas de reformulação textual</w:t>
            </w:r>
          </w:p>
          <w:p w:rsidR="007D17DB" w:rsidRPr="00E233B5" w:rsidRDefault="007D17DB" w:rsidP="007D17DB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7D17DB" w:rsidRDefault="007D17DB" w:rsidP="007D17DB">
            <w:pPr>
              <w:pStyle w:val="PargrafodaLista1"/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GRAMÁTICA: (</w:t>
            </w:r>
            <w:r>
              <w:rPr>
                <w:sz w:val="24"/>
                <w:szCs w:val="24"/>
              </w:rPr>
              <w:t>Revisões)</w:t>
            </w:r>
          </w:p>
          <w:p w:rsidR="007D17DB" w:rsidRPr="00E32B7E" w:rsidRDefault="007D17DB" w:rsidP="00C11705">
            <w:pPr>
              <w:pStyle w:val="PargrafodaLista1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7D17DB" w:rsidRPr="00ED2105" w:rsidRDefault="007D17DB" w:rsidP="007D17DB">
            <w:pPr>
              <w:pStyle w:val="PargrafodaLista1"/>
              <w:spacing w:after="0" w:line="240" w:lineRule="auto"/>
              <w:ind w:left="1046"/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66</w:t>
            </w: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575295" w:rsidRDefault="00575295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575295" w:rsidRDefault="00C279B4" w:rsidP="00595F5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70</w:t>
            </w:r>
          </w:p>
          <w:p w:rsidR="00575295" w:rsidRDefault="00575295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575295" w:rsidRDefault="00575295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C279B4">
            <w:pPr>
              <w:rPr>
                <w:rFonts w:ascii="Calibri" w:hAnsi="Calibri"/>
                <w:b/>
              </w:rPr>
            </w:pPr>
          </w:p>
          <w:p w:rsidR="00575295" w:rsidRDefault="00C279B4" w:rsidP="00595F5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40</w:t>
            </w: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Pr="00ED2105" w:rsidRDefault="007D17DB" w:rsidP="00C11705">
            <w:pPr>
              <w:rPr>
                <w:rFonts w:ascii="Calibri" w:hAnsi="Calibri"/>
                <w:b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</w:p>
          <w:p w:rsidR="007D17DB" w:rsidRDefault="007D17DB" w:rsidP="00595F5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Default="00C279B4" w:rsidP="00595F51">
            <w:pPr>
              <w:jc w:val="center"/>
              <w:rPr>
                <w:rFonts w:ascii="Calibri" w:hAnsi="Calibri"/>
                <w:b/>
              </w:rPr>
            </w:pPr>
          </w:p>
          <w:p w:rsidR="00C279B4" w:rsidRPr="00ED2105" w:rsidRDefault="00C279B4" w:rsidP="00595F5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</w:tr>
    </w:tbl>
    <w:p w:rsidR="00C11705" w:rsidRDefault="00C11705" w:rsidP="00C11705">
      <w:pPr>
        <w:jc w:val="right"/>
      </w:pPr>
      <w:r w:rsidRPr="003E2766">
        <w:rPr>
          <w:b/>
        </w:rPr>
        <w:lastRenderedPageBreak/>
        <w:t>A professora</w:t>
      </w:r>
      <w:r>
        <w:t xml:space="preserve">: Isabel Atanásio </w:t>
      </w:r>
    </w:p>
    <w:p w:rsidR="00D03BFC" w:rsidRDefault="00D03BFC">
      <w:bookmarkStart w:id="0" w:name="_GoBack"/>
      <w:bookmarkEnd w:id="0"/>
    </w:p>
    <w:sectPr w:rsidR="00D03BFC" w:rsidSect="007D17D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DB" w:rsidRDefault="007D17DB" w:rsidP="007D17DB">
      <w:r>
        <w:separator/>
      </w:r>
    </w:p>
  </w:endnote>
  <w:endnote w:type="continuationSeparator" w:id="0">
    <w:p w:rsidR="007D17DB" w:rsidRDefault="007D17DB" w:rsidP="007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DB" w:rsidRDefault="007D17DB" w:rsidP="007D17DB">
      <w:r>
        <w:separator/>
      </w:r>
    </w:p>
  </w:footnote>
  <w:footnote w:type="continuationSeparator" w:id="0">
    <w:p w:rsidR="007D17DB" w:rsidRDefault="007D17DB" w:rsidP="007D17DB">
      <w:r>
        <w:continuationSeparator/>
      </w:r>
    </w:p>
  </w:footnote>
  <w:footnote w:id="1">
    <w:p w:rsidR="007D17DB" w:rsidRDefault="007D17DB" w:rsidP="007D17D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65F"/>
    <w:multiLevelType w:val="hybridMultilevel"/>
    <w:tmpl w:val="04E66832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5C0A09"/>
    <w:multiLevelType w:val="hybridMultilevel"/>
    <w:tmpl w:val="86D29898"/>
    <w:lvl w:ilvl="0" w:tplc="08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25A8"/>
    <w:multiLevelType w:val="hybridMultilevel"/>
    <w:tmpl w:val="A3C437A8"/>
    <w:lvl w:ilvl="0" w:tplc="08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Times New Roman" w:hint="default"/>
      </w:rPr>
    </w:lvl>
    <w:lvl w:ilvl="2" w:tplc="0816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Times New Roman" w:hint="default"/>
      </w:rPr>
    </w:lvl>
    <w:lvl w:ilvl="5" w:tplc="0816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Times New Roman" w:hint="default"/>
      </w:rPr>
    </w:lvl>
    <w:lvl w:ilvl="8" w:tplc="0816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BF979F2"/>
    <w:multiLevelType w:val="hybridMultilevel"/>
    <w:tmpl w:val="F7A40608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6A4A26"/>
    <w:multiLevelType w:val="hybridMultilevel"/>
    <w:tmpl w:val="E5CAF56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F540E0"/>
    <w:multiLevelType w:val="hybridMultilevel"/>
    <w:tmpl w:val="1AF0BDD4"/>
    <w:lvl w:ilvl="0" w:tplc="0816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D3401F9"/>
    <w:multiLevelType w:val="hybridMultilevel"/>
    <w:tmpl w:val="16C60B2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47418"/>
    <w:multiLevelType w:val="hybridMultilevel"/>
    <w:tmpl w:val="3C4A658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E13E27"/>
    <w:multiLevelType w:val="hybridMultilevel"/>
    <w:tmpl w:val="EB96834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A2A21"/>
    <w:multiLevelType w:val="hybridMultilevel"/>
    <w:tmpl w:val="B5842E6E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5792D35"/>
    <w:multiLevelType w:val="hybridMultilevel"/>
    <w:tmpl w:val="01D22798"/>
    <w:lvl w:ilvl="0" w:tplc="08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08150E3"/>
    <w:multiLevelType w:val="hybridMultilevel"/>
    <w:tmpl w:val="BBA2F068"/>
    <w:lvl w:ilvl="0" w:tplc="08160005">
      <w:start w:val="1"/>
      <w:numFmt w:val="bullet"/>
      <w:lvlText w:val=""/>
      <w:lvlJc w:val="left"/>
      <w:pPr>
        <w:ind w:left="1046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2">
    <w:nsid w:val="785A5CA9"/>
    <w:multiLevelType w:val="hybridMultilevel"/>
    <w:tmpl w:val="64D4730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0"/>
  </w:num>
  <w:num w:numId="6">
    <w:abstractNumId w:val="4"/>
  </w:num>
  <w:num w:numId="7">
    <w:abstractNumId w:val="11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DB"/>
    <w:rsid w:val="00575295"/>
    <w:rsid w:val="007D17DB"/>
    <w:rsid w:val="00C11705"/>
    <w:rsid w:val="00C279B4"/>
    <w:rsid w:val="00D0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semiHidden/>
    <w:rsid w:val="007D17DB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D17D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D17DB"/>
    <w:rPr>
      <w:vertAlign w:val="superscript"/>
    </w:rPr>
  </w:style>
  <w:style w:type="paragraph" w:customStyle="1" w:styleId="PargrafodaLista1">
    <w:name w:val="Parágrafo da Lista1"/>
    <w:basedOn w:val="Normal"/>
    <w:uiPriority w:val="99"/>
    <w:qFormat/>
    <w:rsid w:val="007D17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7D17DB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7D17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semiHidden/>
    <w:rsid w:val="007D17DB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D17D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D17DB"/>
    <w:rPr>
      <w:vertAlign w:val="superscript"/>
    </w:rPr>
  </w:style>
  <w:style w:type="paragraph" w:customStyle="1" w:styleId="PargrafodaLista1">
    <w:name w:val="Parágrafo da Lista1"/>
    <w:basedOn w:val="Normal"/>
    <w:uiPriority w:val="99"/>
    <w:qFormat/>
    <w:rsid w:val="007D17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7D17DB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7D17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1022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Cristina Ferreira da Silva Santos</dc:creator>
  <cp:lastModifiedBy>Olga Cristina Ferreira da Silva Santos</cp:lastModifiedBy>
  <cp:revision>4</cp:revision>
  <dcterms:created xsi:type="dcterms:W3CDTF">2016-11-02T11:03:00Z</dcterms:created>
  <dcterms:modified xsi:type="dcterms:W3CDTF">2016-11-02T11:09:00Z</dcterms:modified>
</cp:coreProperties>
</file>